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3" w:rsidRPr="001B66FB" w:rsidRDefault="003E4F43" w:rsidP="003E4F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55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4F43" w:rsidRPr="009C2F49" w:rsidRDefault="003E4F43" w:rsidP="003E4F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3E4F43" w:rsidRPr="001B66FB" w:rsidRDefault="003E4F43" w:rsidP="003E4F4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3E4F43" w:rsidRPr="001B66FB" w:rsidRDefault="003E4F43" w:rsidP="003E4F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3E4F43" w:rsidRPr="00CD500E" w:rsidRDefault="003E4F43" w:rsidP="003E4F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3E4F43" w:rsidRPr="00C86431" w:rsidRDefault="003E4F43" w:rsidP="003E4F4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08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квітня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№1176</w:t>
      </w:r>
    </w:p>
    <w:p w:rsidR="003E4F43" w:rsidRPr="002C336D" w:rsidRDefault="003E4F43" w:rsidP="003E4F4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3E4F43" w:rsidRPr="00CC3F59" w:rsidTr="00266CC4">
        <w:tc>
          <w:tcPr>
            <w:tcW w:w="5211" w:type="dxa"/>
          </w:tcPr>
          <w:p w:rsidR="003E4F43" w:rsidRPr="004F3355" w:rsidRDefault="003E4F43" w:rsidP="00266CC4">
            <w:pPr>
              <w:pStyle w:val="docdata"/>
              <w:spacing w:before="0" w:beforeAutospacing="0" w:after="20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4F3355">
              <w:rPr>
                <w:b/>
                <w:color w:val="000000"/>
                <w:sz w:val="28"/>
                <w:szCs w:val="28"/>
              </w:rPr>
              <w:t xml:space="preserve">Про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надання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дозволу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списання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з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балансу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багатоквартирних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житлових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будинків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що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перебувають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балансі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 xml:space="preserve"> КП «</w:t>
            </w:r>
            <w:proofErr w:type="spellStart"/>
            <w:r w:rsidRPr="001E6824">
              <w:rPr>
                <w:b/>
                <w:color w:val="000000"/>
                <w:sz w:val="28"/>
                <w:szCs w:val="28"/>
              </w:rPr>
              <w:t>Верба-комунальник</w:t>
            </w:r>
            <w:proofErr w:type="spellEnd"/>
            <w:r w:rsidRPr="001E6824">
              <w:rPr>
                <w:b/>
                <w:color w:val="000000"/>
                <w:sz w:val="28"/>
                <w:szCs w:val="28"/>
              </w:rPr>
              <w:t>»</w:t>
            </w:r>
          </w:p>
        </w:tc>
      </w:tr>
    </w:tbl>
    <w:p w:rsidR="003E4F43" w:rsidRDefault="003E4F43" w:rsidP="003E4F43">
      <w:pPr>
        <w:widowControl w:val="0"/>
        <w:spacing w:line="276" w:lineRule="auto"/>
        <w:ind w:right="158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Розглянувши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директора КП «</w:t>
      </w:r>
      <w:proofErr w:type="spellStart"/>
      <w:r>
        <w:rPr>
          <w:color w:val="000000"/>
          <w:sz w:val="28"/>
          <w:szCs w:val="28"/>
        </w:rPr>
        <w:t>Верба-комунальник</w:t>
      </w:r>
      <w:proofErr w:type="spellEnd"/>
      <w:r>
        <w:rPr>
          <w:color w:val="000000"/>
          <w:sz w:val="28"/>
          <w:szCs w:val="28"/>
        </w:rPr>
        <w:t xml:space="preserve">» 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08.04.2024 року № 30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дозволу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багатоквартирних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балансі</w:t>
      </w:r>
      <w:proofErr w:type="spellEnd"/>
      <w:r>
        <w:rPr>
          <w:color w:val="000000"/>
          <w:sz w:val="28"/>
          <w:szCs w:val="28"/>
        </w:rPr>
        <w:t xml:space="preserve"> КП «</w:t>
      </w:r>
      <w:proofErr w:type="spellStart"/>
      <w:r>
        <w:rPr>
          <w:color w:val="000000"/>
          <w:sz w:val="28"/>
          <w:szCs w:val="28"/>
        </w:rPr>
        <w:t>Верба-комунальник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метою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співвласників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самостійне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, на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постанови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Міністрів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ід</w:t>
      </w:r>
      <w:proofErr w:type="spellEnd"/>
      <w:r>
        <w:rPr>
          <w:color w:val="000000"/>
          <w:sz w:val="28"/>
          <w:szCs w:val="28"/>
        </w:rPr>
        <w:t xml:space="preserve"> 20 </w:t>
      </w:r>
      <w:proofErr w:type="spellStart"/>
      <w:r>
        <w:rPr>
          <w:color w:val="000000"/>
          <w:sz w:val="28"/>
          <w:szCs w:val="28"/>
        </w:rPr>
        <w:t>квітня</w:t>
      </w:r>
      <w:proofErr w:type="spellEnd"/>
      <w:r>
        <w:rPr>
          <w:color w:val="000000"/>
          <w:sz w:val="28"/>
          <w:szCs w:val="28"/>
        </w:rPr>
        <w:t xml:space="preserve"> 2016 р. №301 «Про </w:t>
      </w:r>
      <w:proofErr w:type="spellStart"/>
      <w:r>
        <w:rPr>
          <w:color w:val="000000"/>
          <w:sz w:val="28"/>
          <w:szCs w:val="28"/>
        </w:rPr>
        <w:t>затвердження</w:t>
      </w:r>
      <w:proofErr w:type="spellEnd"/>
      <w:r>
        <w:rPr>
          <w:color w:val="000000"/>
          <w:sz w:val="28"/>
          <w:szCs w:val="28"/>
        </w:rPr>
        <w:t xml:space="preserve"> Порядку </w:t>
      </w:r>
      <w:proofErr w:type="spellStart"/>
      <w:r>
        <w:rPr>
          <w:color w:val="000000"/>
          <w:sz w:val="28"/>
          <w:szCs w:val="28"/>
        </w:rPr>
        <w:t>списання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балансу </w:t>
      </w:r>
      <w:proofErr w:type="spellStart"/>
      <w:r>
        <w:rPr>
          <w:color w:val="000000"/>
          <w:sz w:val="28"/>
          <w:szCs w:val="28"/>
        </w:rPr>
        <w:t>багатоквартирних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будинків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статті</w:t>
      </w:r>
      <w:proofErr w:type="spellEnd"/>
      <w:r>
        <w:rPr>
          <w:color w:val="000000"/>
          <w:sz w:val="28"/>
          <w:szCs w:val="28"/>
        </w:rPr>
        <w:t xml:space="preserve"> 382 </w:t>
      </w:r>
      <w:proofErr w:type="spellStart"/>
      <w:r>
        <w:rPr>
          <w:color w:val="000000"/>
          <w:sz w:val="28"/>
          <w:szCs w:val="28"/>
        </w:rPr>
        <w:t>Цивільного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власності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багатоквартирному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будинку</w:t>
      </w:r>
      <w:proofErr w:type="spellEnd"/>
      <w:r>
        <w:rPr>
          <w:color w:val="000000"/>
          <w:sz w:val="28"/>
          <w:szCs w:val="28"/>
        </w:rPr>
        <w:t xml:space="preserve">», та </w:t>
      </w:r>
      <w:proofErr w:type="spellStart"/>
      <w:r>
        <w:rPr>
          <w:color w:val="000000"/>
          <w:sz w:val="28"/>
          <w:szCs w:val="28"/>
        </w:rPr>
        <w:t>керуючись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статтею</w:t>
      </w:r>
      <w:proofErr w:type="spellEnd"/>
      <w:r>
        <w:rPr>
          <w:color w:val="000000"/>
          <w:sz w:val="28"/>
          <w:szCs w:val="28"/>
        </w:rPr>
        <w:t xml:space="preserve"> 30 Закону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«Про </w:t>
      </w:r>
      <w:proofErr w:type="spellStart"/>
      <w:r>
        <w:rPr>
          <w:color w:val="000000"/>
          <w:sz w:val="28"/>
          <w:szCs w:val="28"/>
        </w:rPr>
        <w:t>місцеве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самоврядування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Україні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uk-UA"/>
        </w:rPr>
        <w:t>Вербська</w:t>
      </w:r>
      <w:r w:rsidRPr="006B7796">
        <w:rPr>
          <w:color w:val="000000"/>
          <w:sz w:val="28"/>
          <w:szCs w:val="28"/>
          <w:lang w:val="uk-UA"/>
        </w:rPr>
        <w:t xml:space="preserve"> сільська рада</w:t>
      </w:r>
    </w:p>
    <w:p w:rsidR="003E4F43" w:rsidRPr="006B7796" w:rsidRDefault="003E4F43" w:rsidP="003E4F43">
      <w:pPr>
        <w:widowControl w:val="0"/>
        <w:spacing w:line="276" w:lineRule="auto"/>
        <w:ind w:right="158"/>
        <w:jc w:val="both"/>
        <w:rPr>
          <w:sz w:val="28"/>
          <w:szCs w:val="28"/>
          <w:lang w:val="uk-UA"/>
        </w:rPr>
      </w:pPr>
    </w:p>
    <w:p w:rsidR="003E4F43" w:rsidRDefault="003E4F43" w:rsidP="003E4F43">
      <w:pPr>
        <w:widowControl w:val="0"/>
        <w:spacing w:line="276" w:lineRule="auto"/>
        <w:jc w:val="center"/>
        <w:rPr>
          <w:sz w:val="28"/>
          <w:szCs w:val="28"/>
          <w:lang w:val="uk-UA"/>
        </w:rPr>
      </w:pPr>
      <w:r w:rsidRPr="0090163D">
        <w:rPr>
          <w:sz w:val="28"/>
          <w:szCs w:val="28"/>
          <w:lang w:val="uk-UA"/>
        </w:rPr>
        <w:t>ВИРІШИЛА:</w:t>
      </w:r>
    </w:p>
    <w:p w:rsidR="003E4F43" w:rsidRPr="001E6824" w:rsidRDefault="003E4F43" w:rsidP="003E4F43">
      <w:pPr>
        <w:pStyle w:val="a3"/>
        <w:numPr>
          <w:ilvl w:val="1"/>
          <w:numId w:val="2"/>
        </w:numPr>
        <w:tabs>
          <w:tab w:val="clear" w:pos="1440"/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824">
        <w:rPr>
          <w:rFonts w:ascii="Times New Roman" w:hAnsi="Times New Roman"/>
          <w:sz w:val="28"/>
          <w:szCs w:val="28"/>
        </w:rPr>
        <w:t>Надати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дозвіл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824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з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балансу </w:t>
      </w:r>
      <w:proofErr w:type="spellStart"/>
      <w:r w:rsidRPr="001E6824">
        <w:rPr>
          <w:rFonts w:ascii="Times New Roman" w:hAnsi="Times New Roman"/>
          <w:sz w:val="28"/>
          <w:szCs w:val="28"/>
        </w:rPr>
        <w:t>багатоквартирні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житлові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будинки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824">
        <w:rPr>
          <w:rFonts w:ascii="Times New Roman" w:hAnsi="Times New Roman"/>
          <w:sz w:val="28"/>
          <w:szCs w:val="28"/>
        </w:rPr>
        <w:t>що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перебувають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824">
        <w:rPr>
          <w:rFonts w:ascii="Times New Roman" w:hAnsi="Times New Roman"/>
          <w:sz w:val="28"/>
          <w:szCs w:val="28"/>
        </w:rPr>
        <w:t>балансі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КП «</w:t>
      </w:r>
      <w:proofErr w:type="spellStart"/>
      <w:r w:rsidRPr="001E6824"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1E6824">
        <w:rPr>
          <w:rFonts w:ascii="Times New Roman" w:hAnsi="Times New Roman"/>
          <w:sz w:val="28"/>
          <w:szCs w:val="28"/>
        </w:rPr>
        <w:t>згідно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із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списком (</w:t>
      </w:r>
      <w:proofErr w:type="spellStart"/>
      <w:r w:rsidRPr="001E6824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1E6824">
        <w:rPr>
          <w:rFonts w:ascii="Times New Roman" w:hAnsi="Times New Roman"/>
          <w:sz w:val="28"/>
          <w:szCs w:val="28"/>
        </w:rPr>
        <w:t>.)</w:t>
      </w:r>
    </w:p>
    <w:p w:rsidR="003E4F43" w:rsidRPr="001E6824" w:rsidRDefault="003E4F43" w:rsidP="003E4F43">
      <w:pPr>
        <w:pStyle w:val="a3"/>
        <w:numPr>
          <w:ilvl w:val="0"/>
          <w:numId w:val="2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Директору КП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1E6824">
        <w:rPr>
          <w:rFonts w:ascii="Times New Roman" w:hAnsi="Times New Roman"/>
          <w:sz w:val="28"/>
          <w:szCs w:val="28"/>
        </w:rPr>
        <w:t>:</w:t>
      </w:r>
    </w:p>
    <w:p w:rsidR="003E4F43" w:rsidRPr="001E6824" w:rsidRDefault="003E4F43" w:rsidP="003E4F43">
      <w:pPr>
        <w:pStyle w:val="a3"/>
        <w:numPr>
          <w:ilvl w:val="1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824">
        <w:rPr>
          <w:rFonts w:ascii="Times New Roman" w:hAnsi="Times New Roman"/>
          <w:sz w:val="28"/>
          <w:szCs w:val="28"/>
        </w:rPr>
        <w:t>Видати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наказ про </w:t>
      </w:r>
      <w:proofErr w:type="spellStart"/>
      <w:r w:rsidRPr="001E6824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з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балансу </w:t>
      </w:r>
      <w:proofErr w:type="spellStart"/>
      <w:r w:rsidRPr="001E6824">
        <w:rPr>
          <w:rFonts w:ascii="Times New Roman" w:hAnsi="Times New Roman"/>
          <w:sz w:val="28"/>
          <w:szCs w:val="28"/>
        </w:rPr>
        <w:t>багатоквартирні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житлові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3E4F43" w:rsidRPr="001E6824" w:rsidRDefault="003E4F43" w:rsidP="003E4F43">
      <w:pPr>
        <w:pStyle w:val="a3"/>
        <w:numPr>
          <w:ilvl w:val="1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E6824">
        <w:rPr>
          <w:rFonts w:ascii="Times New Roman" w:hAnsi="Times New Roman"/>
          <w:sz w:val="28"/>
          <w:szCs w:val="28"/>
        </w:rPr>
        <w:t>Утворити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комісію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E6824">
        <w:rPr>
          <w:rFonts w:ascii="Times New Roman" w:hAnsi="Times New Roman"/>
          <w:sz w:val="28"/>
          <w:szCs w:val="28"/>
        </w:rPr>
        <w:t>сп</w:t>
      </w:r>
      <w:r>
        <w:rPr>
          <w:rFonts w:ascii="Times New Roman" w:hAnsi="Times New Roman"/>
          <w:sz w:val="28"/>
          <w:szCs w:val="28"/>
        </w:rPr>
        <w:t>исання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балансу </w:t>
      </w:r>
      <w:proofErr w:type="spellStart"/>
      <w:r>
        <w:rPr>
          <w:rFonts w:ascii="Times New Roman" w:hAnsi="Times New Roman"/>
          <w:sz w:val="28"/>
          <w:szCs w:val="28"/>
        </w:rPr>
        <w:t>багатоквартирн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житлов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</w:t>
      </w:r>
      <w:r>
        <w:rPr>
          <w:rFonts w:ascii="Times New Roman" w:hAnsi="Times New Roman"/>
          <w:sz w:val="28"/>
          <w:szCs w:val="28"/>
          <w:lang w:val="uk-UA"/>
        </w:rPr>
        <w:t>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proofErr w:type="gramEnd"/>
      <w:r w:rsidRPr="001E6824">
        <w:rPr>
          <w:rFonts w:ascii="Times New Roman" w:hAnsi="Times New Roman"/>
          <w:sz w:val="28"/>
          <w:szCs w:val="28"/>
        </w:rPr>
        <w:t>.</w:t>
      </w:r>
    </w:p>
    <w:p w:rsidR="003E4F43" w:rsidRPr="00492AFF" w:rsidRDefault="003E4F43" w:rsidP="003E4F43">
      <w:pPr>
        <w:pStyle w:val="a3"/>
        <w:numPr>
          <w:ilvl w:val="1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492AFF">
        <w:rPr>
          <w:rFonts w:ascii="Times New Roman" w:hAnsi="Times New Roman"/>
          <w:sz w:val="28"/>
          <w:szCs w:val="28"/>
          <w:lang w:val="uk-UA"/>
        </w:rPr>
        <w:t>Утвореній комісії у двомісячний термін з дня прийняття рішення сільською радою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492AFF">
        <w:rPr>
          <w:rFonts w:ascii="Times New Roman" w:hAnsi="Times New Roman"/>
          <w:sz w:val="28"/>
          <w:szCs w:val="28"/>
          <w:lang w:val="uk-UA"/>
        </w:rPr>
        <w:t>ровести комісійний огляд будинків перед списанням з метою фіксації технічного стану.</w:t>
      </w:r>
    </w:p>
    <w:p w:rsidR="003E4F43" w:rsidRPr="001E6824" w:rsidRDefault="003E4F43" w:rsidP="003E4F43">
      <w:pPr>
        <w:pStyle w:val="a3"/>
        <w:numPr>
          <w:ilvl w:val="1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E6824">
        <w:rPr>
          <w:rFonts w:ascii="Times New Roman" w:hAnsi="Times New Roman"/>
          <w:sz w:val="28"/>
          <w:szCs w:val="28"/>
        </w:rPr>
        <w:t xml:space="preserve">За результатами </w:t>
      </w:r>
      <w:proofErr w:type="spellStart"/>
      <w:r w:rsidRPr="001E6824">
        <w:rPr>
          <w:rFonts w:ascii="Times New Roman" w:hAnsi="Times New Roman"/>
          <w:sz w:val="28"/>
          <w:szCs w:val="28"/>
        </w:rPr>
        <w:t>роботи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комісії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скласти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акти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1E6824">
        <w:rPr>
          <w:rFonts w:ascii="Times New Roman" w:hAnsi="Times New Roman"/>
          <w:sz w:val="28"/>
          <w:szCs w:val="28"/>
        </w:rPr>
        <w:t>списання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будинкі</w:t>
      </w:r>
      <w:proofErr w:type="gramStart"/>
      <w:r w:rsidRPr="001E682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682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E6824">
        <w:rPr>
          <w:rFonts w:ascii="Times New Roman" w:hAnsi="Times New Roman"/>
          <w:sz w:val="28"/>
          <w:szCs w:val="28"/>
        </w:rPr>
        <w:t>встановленою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чинним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формою.</w:t>
      </w:r>
    </w:p>
    <w:p w:rsidR="003E4F43" w:rsidRPr="001E6824" w:rsidRDefault="003E4F43" w:rsidP="003E4F43">
      <w:pPr>
        <w:pStyle w:val="a3"/>
        <w:numPr>
          <w:ilvl w:val="0"/>
          <w:numId w:val="1"/>
        </w:numPr>
        <w:tabs>
          <w:tab w:val="num" w:pos="0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E6824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заступника сільського голови з питань діяльності виконавчих органів ради Андрія ГРИЦАКА.</w:t>
      </w:r>
      <w:r w:rsidRPr="001E6824">
        <w:rPr>
          <w:rFonts w:ascii="Times New Roman" w:hAnsi="Times New Roman"/>
          <w:sz w:val="28"/>
          <w:szCs w:val="28"/>
          <w:lang w:val="uk-UA"/>
        </w:rPr>
        <w:t>.</w:t>
      </w:r>
    </w:p>
    <w:p w:rsidR="003E4F43" w:rsidRPr="00D37B62" w:rsidRDefault="003E4F43" w:rsidP="003E4F43">
      <w:pPr>
        <w:widowControl w:val="0"/>
        <w:ind w:firstLine="708"/>
        <w:jc w:val="both"/>
        <w:rPr>
          <w:b/>
          <w:i/>
          <w:sz w:val="24"/>
          <w:szCs w:val="24"/>
          <w:lang w:val="uk-UA"/>
        </w:rPr>
      </w:pPr>
    </w:p>
    <w:p w:rsidR="003E4F43" w:rsidRDefault="003E4F43" w:rsidP="003E4F43">
      <w:pPr>
        <w:pStyle w:val="a3"/>
        <w:jc w:val="center"/>
        <w:rPr>
          <w:noProof/>
          <w:sz w:val="28"/>
          <w:szCs w:val="28"/>
          <w:lang w:val="uk-UA"/>
        </w:rPr>
      </w:pPr>
      <w:proofErr w:type="spellStart"/>
      <w:r w:rsidRPr="00766D4A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766D4A">
        <w:rPr>
          <w:rFonts w:ascii="Times New Roman" w:hAnsi="Times New Roman"/>
          <w:b/>
          <w:sz w:val="28"/>
          <w:szCs w:val="28"/>
        </w:rPr>
        <w:t xml:space="preserve"> голова                        </w:t>
      </w:r>
      <w:r w:rsidRPr="00766D4A">
        <w:rPr>
          <w:rFonts w:ascii="Times New Roman" w:hAnsi="Times New Roman"/>
          <w:b/>
          <w:sz w:val="28"/>
          <w:szCs w:val="28"/>
          <w:lang w:val="uk-UA"/>
        </w:rPr>
        <w:t xml:space="preserve">                    </w:t>
      </w:r>
      <w:r w:rsidRPr="00766D4A">
        <w:rPr>
          <w:rFonts w:ascii="Times New Roman" w:hAnsi="Times New Roman"/>
          <w:b/>
          <w:sz w:val="28"/>
          <w:szCs w:val="28"/>
        </w:rPr>
        <w:t xml:space="preserve">       </w:t>
      </w:r>
      <w:proofErr w:type="spellStart"/>
      <w:r w:rsidRPr="00766D4A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766D4A">
        <w:rPr>
          <w:rFonts w:ascii="Times New Roman" w:hAnsi="Times New Roman"/>
          <w:b/>
          <w:sz w:val="28"/>
          <w:szCs w:val="28"/>
        </w:rPr>
        <w:t xml:space="preserve"> КОТВІНСЬКА</w:t>
      </w:r>
      <w:r>
        <w:rPr>
          <w:noProof/>
          <w:sz w:val="28"/>
          <w:szCs w:val="28"/>
          <w:lang w:val="uk-UA"/>
        </w:rPr>
        <w:br w:type="page"/>
      </w:r>
    </w:p>
    <w:p w:rsidR="003E4F43" w:rsidRPr="001E6824" w:rsidRDefault="003E4F43" w:rsidP="003E4F43">
      <w:pPr>
        <w:pStyle w:val="a3"/>
        <w:spacing w:line="276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1E6824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3E4F43" w:rsidRPr="001E6824" w:rsidRDefault="003E4F43" w:rsidP="003E4F43">
      <w:pPr>
        <w:pStyle w:val="a3"/>
        <w:spacing w:line="276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 w:rsidRPr="001E6824">
        <w:rPr>
          <w:rFonts w:ascii="Times New Roman" w:hAnsi="Times New Roman"/>
          <w:sz w:val="28"/>
          <w:szCs w:val="28"/>
          <w:lang w:val="uk-UA"/>
        </w:rPr>
        <w:t xml:space="preserve">до рішення сесії </w:t>
      </w:r>
    </w:p>
    <w:p w:rsidR="003E4F43" w:rsidRPr="001E6824" w:rsidRDefault="003E4F43" w:rsidP="003E4F43">
      <w:pPr>
        <w:pStyle w:val="a3"/>
        <w:spacing w:line="276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6824"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 w:rsidRPr="001E6824"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</w:p>
    <w:p w:rsidR="003E4F43" w:rsidRPr="001E6824" w:rsidRDefault="003E4F43" w:rsidP="003E4F43">
      <w:pPr>
        <w:pStyle w:val="a3"/>
        <w:spacing w:line="276" w:lineRule="auto"/>
        <w:ind w:left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E6824">
        <w:rPr>
          <w:rFonts w:ascii="Times New Roman" w:hAnsi="Times New Roman"/>
          <w:sz w:val="28"/>
          <w:szCs w:val="28"/>
          <w:lang w:val="uk-UA"/>
        </w:rPr>
        <w:t>ід 08 квітня 2024 р. №1176</w:t>
      </w:r>
    </w:p>
    <w:p w:rsidR="003E4F43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4F43" w:rsidRPr="001E6824" w:rsidRDefault="003E4F43" w:rsidP="003E4F4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Список</w:t>
      </w:r>
    </w:p>
    <w:p w:rsidR="003E4F43" w:rsidRPr="001E6824" w:rsidRDefault="003E4F43" w:rsidP="003E4F4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6824">
        <w:rPr>
          <w:rFonts w:ascii="Times New Roman" w:hAnsi="Times New Roman"/>
          <w:sz w:val="28"/>
          <w:szCs w:val="28"/>
        </w:rPr>
        <w:t>багатоквартирних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житлових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будинкі</w:t>
      </w:r>
      <w:proofErr w:type="gramStart"/>
      <w:r w:rsidRPr="001E6824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1E68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E6824">
        <w:rPr>
          <w:rFonts w:ascii="Times New Roman" w:hAnsi="Times New Roman"/>
          <w:sz w:val="28"/>
          <w:szCs w:val="28"/>
        </w:rPr>
        <w:t>які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E6824">
        <w:rPr>
          <w:rFonts w:ascii="Times New Roman" w:hAnsi="Times New Roman"/>
          <w:sz w:val="28"/>
          <w:szCs w:val="28"/>
        </w:rPr>
        <w:t>балансі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КП «</w:t>
      </w:r>
      <w:proofErr w:type="spellStart"/>
      <w:r w:rsidRPr="001E6824"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E6824">
        <w:rPr>
          <w:rFonts w:ascii="Times New Roman" w:hAnsi="Times New Roman"/>
          <w:sz w:val="28"/>
          <w:szCs w:val="28"/>
        </w:rPr>
        <w:t>і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E6824">
        <w:rPr>
          <w:rFonts w:ascii="Times New Roman" w:hAnsi="Times New Roman"/>
          <w:sz w:val="28"/>
          <w:szCs w:val="28"/>
        </w:rPr>
        <w:t>п</w:t>
      </w:r>
      <w:proofErr w:type="gramEnd"/>
      <w:r w:rsidRPr="001E6824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1E68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824">
        <w:rPr>
          <w:rFonts w:ascii="Times New Roman" w:hAnsi="Times New Roman"/>
          <w:sz w:val="28"/>
          <w:szCs w:val="28"/>
        </w:rPr>
        <w:t>списанню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(</w:t>
      </w:r>
      <w:proofErr w:type="spellStart"/>
      <w:r w:rsidRPr="001E6824"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 адрес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 w:rsidRPr="001E6824">
        <w:rPr>
          <w:rFonts w:ascii="Times New Roman" w:hAnsi="Times New Roman"/>
          <w:sz w:val="28"/>
          <w:szCs w:val="28"/>
        </w:rPr>
        <w:t>)</w:t>
      </w:r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>ул. Кременецька,1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24-х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>ул. Набережна,3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24-х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>, 35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8-ми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>ул</w:t>
      </w:r>
      <w:r w:rsidRPr="001E682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E6824">
        <w:rPr>
          <w:rFonts w:ascii="Times New Roman" w:hAnsi="Times New Roman"/>
          <w:sz w:val="28"/>
          <w:szCs w:val="28"/>
        </w:rPr>
        <w:t>Б.Хм</w:t>
      </w:r>
      <w:r>
        <w:rPr>
          <w:rFonts w:ascii="Times New Roman" w:hAnsi="Times New Roman"/>
          <w:sz w:val="28"/>
          <w:szCs w:val="28"/>
        </w:rPr>
        <w:t>ельницького</w:t>
      </w:r>
      <w:proofErr w:type="spellEnd"/>
      <w:r>
        <w:rPr>
          <w:rFonts w:ascii="Times New Roman" w:hAnsi="Times New Roman"/>
          <w:sz w:val="28"/>
          <w:szCs w:val="28"/>
        </w:rPr>
        <w:t>, 26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8-ми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Б.Хмельницького</w:t>
      </w:r>
      <w:proofErr w:type="spellEnd"/>
      <w:r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4-х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>ул. В.Софіївка,47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4-х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с. Верба в</w:t>
      </w:r>
      <w:r>
        <w:rPr>
          <w:rFonts w:ascii="Times New Roman" w:hAnsi="Times New Roman"/>
          <w:sz w:val="28"/>
          <w:szCs w:val="28"/>
        </w:rPr>
        <w:t>ул. В.Софіївка,47-а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1E6824">
        <w:rPr>
          <w:rFonts w:ascii="Times New Roman" w:hAnsi="Times New Roman"/>
          <w:sz w:val="28"/>
          <w:szCs w:val="28"/>
        </w:rPr>
        <w:t xml:space="preserve">4-х </w:t>
      </w:r>
      <w:proofErr w:type="spellStart"/>
      <w:r w:rsidRPr="001E6824">
        <w:rPr>
          <w:rFonts w:ascii="Times New Roman" w:hAnsi="Times New Roman"/>
          <w:sz w:val="28"/>
          <w:szCs w:val="28"/>
        </w:rPr>
        <w:t>квартирний</w:t>
      </w:r>
      <w:proofErr w:type="spellEnd"/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 </w:t>
      </w:r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 </w:t>
      </w:r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 </w:t>
      </w:r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 </w:t>
      </w:r>
    </w:p>
    <w:p w:rsidR="003E4F43" w:rsidRPr="001E6824" w:rsidRDefault="003E4F43" w:rsidP="003E4F4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E6824">
        <w:rPr>
          <w:rFonts w:ascii="Times New Roman" w:hAnsi="Times New Roman"/>
          <w:sz w:val="28"/>
          <w:szCs w:val="28"/>
        </w:rPr>
        <w:t>Директор КП «</w:t>
      </w:r>
      <w:proofErr w:type="spellStart"/>
      <w:r w:rsidRPr="001E6824">
        <w:rPr>
          <w:rFonts w:ascii="Times New Roman" w:hAnsi="Times New Roman"/>
          <w:sz w:val="28"/>
          <w:szCs w:val="28"/>
        </w:rPr>
        <w:t>Верба-комунальник</w:t>
      </w:r>
      <w:proofErr w:type="spellEnd"/>
      <w:r w:rsidRPr="001E6824">
        <w:rPr>
          <w:rFonts w:ascii="Times New Roman" w:hAnsi="Times New Roman"/>
          <w:sz w:val="28"/>
          <w:szCs w:val="28"/>
        </w:rPr>
        <w:t>»                                     Василь ДВОРЖАК</w:t>
      </w:r>
    </w:p>
    <w:p w:rsidR="003E4F43" w:rsidRDefault="003E4F43" w:rsidP="003E4F43"/>
    <w:p w:rsidR="003E4F43" w:rsidRDefault="003E4F43" w:rsidP="003E4F43">
      <w:pPr>
        <w:suppressAutoHyphens w:val="0"/>
        <w:autoSpaceDE/>
        <w:spacing w:after="200" w:line="276" w:lineRule="auto"/>
        <w:rPr>
          <w:rFonts w:ascii="Calibri" w:eastAsia="Calibri" w:hAnsi="Calibri"/>
          <w:noProof/>
          <w:sz w:val="28"/>
          <w:szCs w:val="28"/>
          <w:lang w:eastAsia="en-US"/>
        </w:rPr>
      </w:pPr>
      <w:r>
        <w:rPr>
          <w:noProof/>
          <w:sz w:val="28"/>
          <w:szCs w:val="28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2029"/>
    <w:multiLevelType w:val="multilevel"/>
    <w:tmpl w:val="8A903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43"/>
    <w:rsid w:val="00135B15"/>
    <w:rsid w:val="00197256"/>
    <w:rsid w:val="00281A9B"/>
    <w:rsid w:val="003E4F43"/>
    <w:rsid w:val="00423FA0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4F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E4F43"/>
    <w:rPr>
      <w:rFonts w:ascii="Calibri" w:eastAsia="Calibri" w:hAnsi="Calibri" w:cs="Times New Roman"/>
    </w:rPr>
  </w:style>
  <w:style w:type="paragraph" w:customStyle="1" w:styleId="docdata">
    <w:name w:val="docdata"/>
    <w:aliases w:val="docy,v5,2029,baiaagaaboqcaaadjgyaaau0bgaaaaaaaaaaaaaaaaaaaaaaaaaaaaaaaaaaaaaaaaaaaaaaaaaaaaaaaaaaaaaaaaaaaaaaaaaaaaaaaaaaaaaaaaaaaaaaaaaaaaaaaaaaaaaaaaaaaaaaaaaaaaaaaaaaaaaaaaaaaaaaaaaaaaaaaaaaaaaaaaaaaaaaaaaaaaaaaaaaaaaaaaaaaaaaaaaaaaaaaaaaaaaa"/>
    <w:basedOn w:val="a"/>
    <w:rsid w:val="003E4F43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F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2024-10-22T09:07:00Z</dcterms:created>
  <dcterms:modified xsi:type="dcterms:W3CDTF">2024-10-22T09:07:00Z</dcterms:modified>
</cp:coreProperties>
</file>